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7B" w:rsidRDefault="00867A7B" w:rsidP="004A1513">
      <w:pPr>
        <w:rPr>
          <w:rFonts w:ascii="Tahoma" w:hAnsi="Tahoma" w:cs="Tahoma"/>
          <w:szCs w:val="18"/>
        </w:rPr>
      </w:pPr>
      <w:bookmarkStart w:id="0" w:name="_GoBack"/>
      <w:bookmarkEnd w:id="0"/>
      <w:r>
        <w:rPr>
          <w:rFonts w:ascii="Tahoma" w:hAnsi="Tahoma" w:cs="Tahoma"/>
          <w:noProof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109855</wp:posOffset>
            </wp:positionV>
            <wp:extent cx="6097270" cy="6292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A7B" w:rsidRDefault="00867A7B" w:rsidP="004A1513">
      <w:pPr>
        <w:rPr>
          <w:rFonts w:ascii="Tahoma" w:hAnsi="Tahoma" w:cs="Tahoma"/>
          <w:szCs w:val="18"/>
        </w:rPr>
      </w:pPr>
    </w:p>
    <w:p w:rsidR="00867A7B" w:rsidRDefault="00867A7B" w:rsidP="004A1513">
      <w:pPr>
        <w:rPr>
          <w:rFonts w:ascii="Tahoma" w:hAnsi="Tahoma" w:cs="Tahoma"/>
          <w:szCs w:val="18"/>
        </w:rPr>
      </w:pPr>
    </w:p>
    <w:p w:rsidR="00867A7B" w:rsidRPr="00203D74" w:rsidRDefault="00867A7B" w:rsidP="004A1513">
      <w:pPr>
        <w:rPr>
          <w:rFonts w:ascii="Tahoma" w:hAnsi="Tahoma" w:cs="Tahoma"/>
          <w:szCs w:val="18"/>
        </w:rPr>
      </w:pPr>
    </w:p>
    <w:p w:rsidR="004A1513" w:rsidRPr="009006F1" w:rsidRDefault="004A1513" w:rsidP="004A1513">
      <w:pPr>
        <w:jc w:val="right"/>
        <w:rPr>
          <w:rFonts w:ascii="Arial" w:hAnsi="Arial" w:cs="Arial"/>
          <w:szCs w:val="18"/>
        </w:rPr>
      </w:pPr>
    </w:p>
    <w:p w:rsidR="004A1513" w:rsidRPr="009006F1" w:rsidRDefault="004A1513" w:rsidP="005727E2">
      <w:pPr>
        <w:jc w:val="both"/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Instytucja Zarządzająca powierza Beneficjentowi do przetwarzania następujący zbiór danych osobowych w zakresie dofinansowanego projektu zawierający kategorie danych osobowych:</w:t>
      </w:r>
    </w:p>
    <w:p w:rsidR="004A1513" w:rsidRPr="00AB7978" w:rsidRDefault="004A1513" w:rsidP="00AB7978">
      <w:pPr>
        <w:jc w:val="center"/>
        <w:rPr>
          <w:rFonts w:ascii="Arial" w:hAnsi="Arial" w:cs="Arial"/>
          <w:b/>
          <w:sz w:val="24"/>
          <w:szCs w:val="24"/>
        </w:rPr>
      </w:pPr>
    </w:p>
    <w:p w:rsidR="004A1513" w:rsidRPr="00AB7978" w:rsidRDefault="004A1513" w:rsidP="00AB7978">
      <w:pPr>
        <w:jc w:val="center"/>
        <w:rPr>
          <w:rFonts w:ascii="Arial" w:hAnsi="Arial" w:cs="Arial"/>
          <w:b/>
          <w:sz w:val="24"/>
          <w:szCs w:val="24"/>
        </w:rPr>
      </w:pPr>
      <w:r w:rsidRPr="00AB7978">
        <w:rPr>
          <w:rFonts w:ascii="Arial" w:hAnsi="Arial" w:cs="Arial"/>
          <w:b/>
          <w:sz w:val="24"/>
          <w:szCs w:val="24"/>
        </w:rPr>
        <w:t>Dane uczestników projektów RPO WSL 2014-2020</w:t>
      </w:r>
    </w:p>
    <w:p w:rsidR="004A1513" w:rsidRPr="009006F1" w:rsidRDefault="004A1513" w:rsidP="004A1513">
      <w:pPr>
        <w:rPr>
          <w:rFonts w:ascii="Arial" w:hAnsi="Arial" w:cs="Arial"/>
          <w:b/>
          <w:szCs w:val="18"/>
        </w:rPr>
      </w:pP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nazwiska i imiona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adres zamieszkania lub pobytu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PESEL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miejsce pracy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zawód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wykształcenie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numer telefonu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wiek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adres email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informacja o bezdomności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sytuacja społeczna i rodzinna</w:t>
      </w:r>
    </w:p>
    <w:p w:rsidR="004A1513" w:rsidRPr="009006F1" w:rsidRDefault="004A1513" w:rsidP="004A1513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migrant</w:t>
      </w:r>
    </w:p>
    <w:p w:rsidR="00981C20" w:rsidRPr="009006F1" w:rsidRDefault="00981C20" w:rsidP="00981C20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pochodzenie etniczne</w:t>
      </w:r>
    </w:p>
    <w:p w:rsidR="00981C20" w:rsidRPr="009006F1" w:rsidRDefault="00981C20" w:rsidP="00981C20">
      <w:pPr>
        <w:numPr>
          <w:ilvl w:val="0"/>
          <w:numId w:val="3"/>
        </w:numPr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>stan zdrowia</w:t>
      </w:r>
    </w:p>
    <w:p w:rsidR="004A1513" w:rsidRPr="009006F1" w:rsidRDefault="004A1513" w:rsidP="004A1513">
      <w:pPr>
        <w:jc w:val="both"/>
        <w:rPr>
          <w:rFonts w:ascii="Arial" w:hAnsi="Arial" w:cs="Arial"/>
          <w:szCs w:val="18"/>
        </w:rPr>
      </w:pPr>
    </w:p>
    <w:p w:rsidR="005676B0" w:rsidRPr="009006F1" w:rsidRDefault="00682E36" w:rsidP="004A1513">
      <w:pPr>
        <w:jc w:val="both"/>
        <w:rPr>
          <w:rFonts w:ascii="Arial" w:hAnsi="Arial" w:cs="Arial"/>
          <w:szCs w:val="18"/>
        </w:rPr>
      </w:pPr>
      <w:r w:rsidRPr="009006F1">
        <w:rPr>
          <w:rFonts w:ascii="Arial" w:hAnsi="Arial" w:cs="Arial"/>
          <w:szCs w:val="18"/>
        </w:rPr>
        <w:t xml:space="preserve">- </w:t>
      </w:r>
      <w:r w:rsidR="00CE7250" w:rsidRPr="009006F1">
        <w:rPr>
          <w:rFonts w:ascii="Arial" w:hAnsi="Arial" w:cs="Arial"/>
          <w:szCs w:val="18"/>
        </w:rPr>
        <w:t>zakres danych zgodny</w:t>
      </w:r>
      <w:r w:rsidR="004A1513" w:rsidRPr="009006F1">
        <w:rPr>
          <w:rFonts w:ascii="Arial" w:hAnsi="Arial" w:cs="Arial"/>
          <w:szCs w:val="18"/>
        </w:rPr>
        <w:t xml:space="preserve"> z załącznikiem nr I do Rozporządzenia Parlamentu Europejskiego </w:t>
      </w:r>
      <w:r w:rsidR="00867A7B" w:rsidRPr="009006F1">
        <w:rPr>
          <w:rFonts w:ascii="Arial" w:hAnsi="Arial" w:cs="Arial"/>
          <w:szCs w:val="18"/>
        </w:rPr>
        <w:br/>
      </w:r>
      <w:r w:rsidR="004A1513" w:rsidRPr="009006F1">
        <w:rPr>
          <w:rFonts w:ascii="Arial" w:hAnsi="Arial" w:cs="Arial"/>
          <w:szCs w:val="18"/>
        </w:rPr>
        <w:t xml:space="preserve">i Rady (UE) nr 1304/2013 z dnia 17 grudnia 2013 r. w sprawie Europejskiego Funduszu Społecznego </w:t>
      </w:r>
      <w:r w:rsidR="00867A7B" w:rsidRPr="009006F1">
        <w:rPr>
          <w:rFonts w:ascii="Arial" w:hAnsi="Arial" w:cs="Arial"/>
          <w:szCs w:val="18"/>
        </w:rPr>
        <w:br/>
      </w:r>
      <w:r w:rsidR="004A1513" w:rsidRPr="009006F1">
        <w:rPr>
          <w:rFonts w:ascii="Arial" w:hAnsi="Arial" w:cs="Arial"/>
          <w:szCs w:val="18"/>
        </w:rPr>
        <w:t>i uchylającego rozporządzenie Rady (WE) nr 1081/2006 (Dz. U. UE. z 2013 r. L 347/470)</w:t>
      </w:r>
      <w:r w:rsidR="005676B0" w:rsidRPr="009006F1">
        <w:rPr>
          <w:rFonts w:ascii="Arial" w:hAnsi="Arial" w:cs="Arial"/>
          <w:szCs w:val="18"/>
        </w:rPr>
        <w:t>:</w:t>
      </w:r>
    </w:p>
    <w:p w:rsidR="005676B0" w:rsidRPr="009006F1" w:rsidRDefault="005676B0" w:rsidP="004A1513">
      <w:pPr>
        <w:jc w:val="both"/>
        <w:rPr>
          <w:rFonts w:ascii="Arial" w:hAnsi="Arial" w:cs="Arial"/>
          <w:szCs w:val="1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110"/>
        <w:gridCol w:w="2835"/>
      </w:tblGrid>
      <w:tr w:rsidR="005676B0" w:rsidRPr="009006F1" w:rsidTr="00CE7250">
        <w:trPr>
          <w:trHeight w:val="3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Imię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Nazwisko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PESEL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Kraj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Rodzaj uczestnika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Nazwa Instytucji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9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CE7250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Płeć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Wiek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Województwo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Powiat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Gmina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Miejscowość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Ulica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Nr budynku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Nr lokalu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Kod pocztowy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4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Obszar wg stopnia urbanizacji (DEGURBA)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Telefon kontaktowy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B0" w:rsidRPr="009006F1" w:rsidRDefault="005676B0" w:rsidP="00CE7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B0" w:rsidRPr="009006F1" w:rsidRDefault="005676B0" w:rsidP="00CE7250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Adres e-mail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A7B" w:rsidRPr="009006F1" w:rsidRDefault="00867A7B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 xml:space="preserve">Szczegóły i </w:t>
            </w:r>
            <w:r w:rsidRPr="009006F1">
              <w:rPr>
                <w:rFonts w:ascii="Arial" w:hAnsi="Arial" w:cs="Arial"/>
                <w:color w:val="000000"/>
                <w:szCs w:val="22"/>
              </w:rPr>
              <w:lastRenderedPageBreak/>
              <w:t>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lastRenderedPageBreak/>
              <w:t>21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rozpoczęcia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Status osoby na rynku pracy w chwili przystąpienia do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Wykonywany zawód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Zatrudniony 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Sytuacja (1)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Sytuacja (2) osoby w momencie zakończenia udziału w projekcie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Inne rezultaty dotyczące osób młodych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Zakończenie udziału osoby w projekcie zgodnie z zaplanowaną dla niej ścieżką uczestnictwa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Rodzaj przyznanego wsparcia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5676B0" w:rsidP="00D51139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</w:t>
            </w:r>
            <w:r w:rsidR="006A0D53" w:rsidRPr="009006F1">
              <w:rPr>
                <w:rFonts w:ascii="Arial" w:hAnsi="Arial" w:cs="Arial"/>
                <w:color w:val="000000"/>
                <w:szCs w:val="22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rozpoczęcia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zakończenia udziału we wsparciu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Data założenia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Kwota przyznanych środków na założenie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PKD założonej działalności gospodarczej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76B0" w:rsidRPr="009006F1" w:rsidRDefault="005676B0" w:rsidP="00DB3A53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bezdomna lub dotknięta wykluczeniem z dostępu do mieszkań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z niepełnosprawnościami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39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przebywająca w gospodarstwie domowym bez osób pracujących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D51139">
        <w:trPr>
          <w:trHeight w:val="2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w tym: w gospodarstwie domowym z dziećmi pozostającymi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9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F37DAC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B0" w:rsidRPr="009006F1" w:rsidRDefault="006A0D53" w:rsidP="00DB3A53">
            <w:pPr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Osoba o innej niekorzystnej sytuacji społecznej (innej niż wymienione)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5676B0" w:rsidRPr="009006F1" w:rsidTr="00CE7250">
        <w:trPr>
          <w:trHeight w:val="21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B0" w:rsidRPr="009006F1" w:rsidRDefault="006A0D53" w:rsidP="00CE7250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43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B0" w:rsidRPr="009006F1" w:rsidRDefault="005676B0" w:rsidP="00CE7250">
            <w:pPr>
              <w:rPr>
                <w:rFonts w:ascii="Arial" w:hAnsi="Arial" w:cs="Arial"/>
                <w:color w:val="000000"/>
                <w:szCs w:val="22"/>
              </w:rPr>
            </w:pPr>
            <w:r w:rsidRPr="009006F1">
              <w:rPr>
                <w:rFonts w:ascii="Arial" w:hAnsi="Arial" w:cs="Arial"/>
                <w:color w:val="000000"/>
                <w:szCs w:val="22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6B0" w:rsidRPr="009006F1" w:rsidRDefault="005676B0" w:rsidP="00DB3A53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5676B0" w:rsidRPr="00203D74" w:rsidRDefault="005676B0" w:rsidP="00F37DAC">
      <w:pPr>
        <w:jc w:val="both"/>
        <w:rPr>
          <w:rFonts w:ascii="Tahoma" w:hAnsi="Tahoma" w:cs="Tahoma"/>
          <w:szCs w:val="18"/>
        </w:rPr>
      </w:pPr>
    </w:p>
    <w:sectPr w:rsidR="005676B0" w:rsidRPr="00203D74" w:rsidSect="00C6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0FA2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23E6"/>
    <w:multiLevelType w:val="multilevel"/>
    <w:tmpl w:val="162AB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598B004D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44DA5"/>
    <w:multiLevelType w:val="hybridMultilevel"/>
    <w:tmpl w:val="5E9E2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0234"/>
    <w:multiLevelType w:val="hybridMultilevel"/>
    <w:tmpl w:val="E2B6E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13"/>
    <w:rsid w:val="001A6D98"/>
    <w:rsid w:val="00203D74"/>
    <w:rsid w:val="003E6A9A"/>
    <w:rsid w:val="00493683"/>
    <w:rsid w:val="004A1513"/>
    <w:rsid w:val="004D0CE3"/>
    <w:rsid w:val="004F56CF"/>
    <w:rsid w:val="005676B0"/>
    <w:rsid w:val="005727E2"/>
    <w:rsid w:val="0058432C"/>
    <w:rsid w:val="00617C34"/>
    <w:rsid w:val="00682E36"/>
    <w:rsid w:val="006A0D53"/>
    <w:rsid w:val="00867A7B"/>
    <w:rsid w:val="009006F1"/>
    <w:rsid w:val="00981C20"/>
    <w:rsid w:val="00AB7978"/>
    <w:rsid w:val="00B40DEC"/>
    <w:rsid w:val="00B75087"/>
    <w:rsid w:val="00BD4549"/>
    <w:rsid w:val="00C46875"/>
    <w:rsid w:val="00C6022E"/>
    <w:rsid w:val="00CA78EF"/>
    <w:rsid w:val="00CE7250"/>
    <w:rsid w:val="00D51139"/>
    <w:rsid w:val="00ED642D"/>
    <w:rsid w:val="00F3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49F4-1C12-4F9D-B8B3-3949E39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4A15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513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5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1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EC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E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Idczak Tomasz</dc:creator>
  <cp:lastModifiedBy>Szymanowska Małgorzata</cp:lastModifiedBy>
  <cp:revision>4</cp:revision>
  <cp:lastPrinted>2015-08-12T08:55:00Z</cp:lastPrinted>
  <dcterms:created xsi:type="dcterms:W3CDTF">2016-05-23T11:27:00Z</dcterms:created>
  <dcterms:modified xsi:type="dcterms:W3CDTF">2017-03-31T06:42:00Z</dcterms:modified>
</cp:coreProperties>
</file>